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88"/>
        <w:gridCol w:w="1958"/>
        <w:gridCol w:w="795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5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位</w:t>
            </w:r>
          </w:p>
        </w:tc>
        <w:tc>
          <w:tcPr>
            <w:tcW w:w="7243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6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会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员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29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0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firstLine="525" w:firstLineChars="2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2180</w:t>
            </w:r>
            <w:r>
              <w:rPr>
                <w:rFonts w:hint="eastAsia" w:ascii="黑体" w:hAnsi="黑体" w:eastAsia="黑体" w:cs="黑体"/>
                <w:color w:val="000000"/>
              </w:rPr>
              <w:t>元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人（含材料费、住宿费、餐费等）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115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付款信息</w:t>
            </w:r>
          </w:p>
        </w:tc>
        <w:tc>
          <w:tcPr>
            <w:tcW w:w="7243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您单位确认的总费用：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付款方式：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□现金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□转账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□普通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□专用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</w:t>
            </w:r>
          </w:p>
          <w:p>
            <w:pPr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</w:t>
            </w:r>
            <w:r>
              <w:rPr>
                <w:rFonts w:hint="eastAsia" w:ascii="黑体" w:hAnsi="黑体" w:eastAsia="黑体" w:cs="黑体"/>
                <w:color w:val="000000"/>
              </w:rPr>
              <w:t>------------------------------------------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-----</w:t>
            </w:r>
            <w:r>
              <w:rPr>
                <w:rFonts w:hint="eastAsia" w:ascii="黑体" w:hAnsi="黑体" w:eastAsia="黑体" w:cs="黑体"/>
                <w:color w:val="000000"/>
              </w:rPr>
              <w:t>--------------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专票开票信息：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        称：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纳税人识别号：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地        址：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        话：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行 名称：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账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15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收款信息</w:t>
            </w:r>
          </w:p>
        </w:tc>
        <w:tc>
          <w:tcPr>
            <w:tcW w:w="7243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榆林传媒中心（榆林日报社、榆林广播电视台）</w:t>
            </w:r>
          </w:p>
          <w:p>
            <w:pPr>
              <w:rPr>
                <w:rFonts w:hint="default" w:ascii="黑体" w:hAnsi="仿宋_GB2312" w:eastAsia="黑体" w:cs="黑体"/>
                <w:lang w:val="en-US" w:eastAsia="zh-CN"/>
              </w:rPr>
            </w:pPr>
            <w:r>
              <w:rPr>
                <w:rFonts w:hint="eastAsia" w:ascii="黑体" w:hAnsi="仿宋_GB2312" w:eastAsia="黑体" w:cs="黑体"/>
                <w:lang w:val="zh-CN"/>
              </w:rPr>
              <w:t>账</w:t>
            </w:r>
            <w:r>
              <w:rPr>
                <w:rFonts w:ascii="黑体" w:hAnsi="仿宋_GB2312" w:eastAsia="黑体" w:cs="黑体"/>
                <w:lang w:val="zh-CN"/>
              </w:rPr>
              <w:t xml:space="preserve">    </w:t>
            </w:r>
            <w:r>
              <w:rPr>
                <w:rFonts w:hint="eastAsia" w:ascii="黑体" w:hAnsi="仿宋_GB2312" w:eastAsia="黑体" w:cs="黑体"/>
                <w:lang w:val="zh-CN"/>
              </w:rPr>
              <w:t>号：</w:t>
            </w:r>
            <w:r>
              <w:rPr>
                <w:rFonts w:hint="eastAsia" w:ascii="黑体" w:hAnsi="仿宋_GB2312" w:eastAsia="黑体" w:cs="黑体"/>
                <w:lang w:val="en-US" w:eastAsia="zh-CN"/>
              </w:rPr>
              <w:t>26006601040006404</w:t>
            </w:r>
          </w:p>
          <w:p>
            <w:pPr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开户银行：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榆林农业榆阳区支行营业部</w:t>
            </w:r>
          </w:p>
          <w:p>
            <w:pPr>
              <w:rPr>
                <w:rFonts w:hint="eastAsia"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注：请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您</w:t>
            </w:r>
            <w:r>
              <w:rPr>
                <w:rFonts w:hint="eastAsia" w:ascii="黑体" w:hAnsi="黑体" w:eastAsia="黑体" w:cs="黑体"/>
                <w:color w:val="000000"/>
              </w:rPr>
              <w:t>将付款凭证及时传真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至榆林传媒中心</w:t>
            </w:r>
            <w:r>
              <w:rPr>
                <w:rFonts w:hint="eastAsia" w:ascii="黑体" w:hAnsi="楷体_GB2312" w:eastAsia="黑体" w:cs="黑体"/>
                <w:color w:val="000000"/>
              </w:rPr>
              <w:t>0</w:t>
            </w:r>
            <w:r>
              <w:rPr>
                <w:rFonts w:hint="eastAsia" w:ascii="黑体" w:hAnsi="楷体_GB2312" w:eastAsia="黑体" w:cs="黑体"/>
                <w:color w:val="000000"/>
                <w:lang w:val="en-US" w:eastAsia="zh-CN"/>
              </w:rPr>
              <w:t>912</w:t>
            </w:r>
            <w:r>
              <w:rPr>
                <w:rFonts w:hint="eastAsia" w:ascii="黑体" w:hAnsi="楷体_GB2312" w:eastAsia="黑体" w:cs="黑体"/>
                <w:color w:val="000000"/>
              </w:rPr>
              <w:t>-</w:t>
            </w:r>
            <w:r>
              <w:rPr>
                <w:rFonts w:hint="eastAsia" w:ascii="黑体" w:hAnsi="楷体_GB2312" w:eastAsia="黑体" w:cs="黑体"/>
                <w:color w:val="000000"/>
                <w:lang w:val="en-US" w:eastAsia="zh-CN"/>
              </w:rPr>
              <w:t>3283313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程</w:t>
            </w:r>
          </w:p>
        </w:tc>
        <w:tc>
          <w:tcPr>
            <w:tcW w:w="724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达榆林</w:t>
            </w:r>
            <w:r>
              <w:rPr>
                <w:rFonts w:hint="eastAsia" w:ascii="黑体" w:hAnsi="黑体" w:eastAsia="黑体" w:cs="黑体"/>
                <w:color w:val="000000"/>
              </w:rPr>
              <w:t>火车站：车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榆榆阳</w:t>
            </w:r>
            <w:r>
              <w:rPr>
                <w:rFonts w:hint="eastAsia" w:ascii="黑体" w:hAnsi="黑体" w:eastAsia="黑体" w:cs="黑体"/>
                <w:color w:val="000000"/>
              </w:rPr>
              <w:t>机场：航班号：</w:t>
            </w:r>
            <w:r>
              <w:rPr>
                <w:rFonts w:ascii="黑体" w:hAnsi="黑体" w:eastAsia="黑体" w:cs="黑体"/>
                <w:color w:val="00000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会务联络人：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李华 18009129777</w:t>
            </w:r>
            <w:r>
              <w:rPr>
                <w:rFonts w:hint="eastAsia" w:ascii="黑体" w:hAnsi="黑体" w:eastAsia="黑体" w:cs="黑体"/>
                <w:color w:val="000000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李生虎 13992244063；</w:t>
            </w:r>
          </w:p>
        </w:tc>
      </w:tr>
    </w:tbl>
    <w:p>
      <w:pPr>
        <w:spacing w:line="320" w:lineRule="exact"/>
        <w:jc w:val="left"/>
        <w:rPr>
          <w:rFonts w:ascii="黑体" w:hAnsi="楷体_GB2312" w:eastAsia="黑体"/>
          <w:color w:val="000000"/>
        </w:rPr>
      </w:pPr>
      <w:r>
        <w:rPr>
          <w:rFonts w:hint="eastAsia" w:ascii="黑体" w:hAnsi="楷体_GB2312" w:eastAsia="黑体" w:cs="黑体"/>
          <w:color w:val="000000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ascii="黑体" w:hAnsi="楷体_GB2312" w:eastAsia="黑体" w:cs="黑体"/>
          <w:color w:val="000000"/>
        </w:rPr>
      </w:pPr>
      <w:r>
        <w:rPr>
          <w:rFonts w:ascii="黑体" w:hAnsi="楷体_GB2312" w:eastAsia="黑体" w:cs="黑体"/>
          <w:color w:val="000000"/>
        </w:rPr>
        <w:t>1</w:t>
      </w:r>
      <w:r>
        <w:rPr>
          <w:rFonts w:hint="eastAsia" w:ascii="黑体" w:hAnsi="楷体_GB2312" w:eastAsia="黑体" w:cs="黑体"/>
          <w:color w:val="000000"/>
          <w:lang w:eastAsia="zh-CN"/>
        </w:rPr>
        <w:t>、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9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4</w:t>
      </w:r>
      <w:r>
        <w:rPr>
          <w:rFonts w:ascii="黑体" w:hAnsi="楷体_GB2312" w:eastAsia="黑体" w:cs="黑体"/>
          <w:color w:val="000000"/>
        </w:rPr>
        <w:t>号全天报到，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请您</w:t>
      </w:r>
      <w:r>
        <w:rPr>
          <w:rFonts w:ascii="黑体" w:hAnsi="楷体_GB2312" w:eastAsia="黑体" w:cs="黑体"/>
          <w:color w:val="000000"/>
        </w:rPr>
        <w:t>务必在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8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30</w:t>
      </w:r>
      <w:r>
        <w:rPr>
          <w:rFonts w:ascii="黑体" w:hAnsi="楷体_GB2312" w:eastAsia="黑体" w:cs="黑体"/>
          <w:color w:val="000000"/>
        </w:rPr>
        <w:t>日前将报名表传真至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榆林传媒中心</w:t>
      </w:r>
      <w:r>
        <w:rPr>
          <w:rFonts w:hint="eastAsia" w:ascii="黑体" w:hAnsi="楷体_GB2312" w:eastAsia="黑体" w:cs="黑体"/>
          <w:color w:val="000000"/>
        </w:rPr>
        <w:t>。</w:t>
      </w:r>
      <w:r>
        <w:rPr>
          <w:rFonts w:ascii="黑体" w:hAnsi="楷体_GB2312" w:eastAsia="黑体" w:cs="黑体"/>
          <w:color w:val="000000"/>
        </w:rPr>
        <w:t>传真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号码</w:t>
      </w:r>
      <w:r>
        <w:rPr>
          <w:rFonts w:hint="eastAsia" w:ascii="黑体" w:hAnsi="楷体_GB2312" w:eastAsia="黑体" w:cs="黑体"/>
          <w:color w:val="000000"/>
        </w:rPr>
        <w:t>0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912</w:t>
      </w:r>
      <w:r>
        <w:rPr>
          <w:rFonts w:hint="eastAsia" w:ascii="黑体" w:hAnsi="楷体_GB2312" w:eastAsia="黑体" w:cs="黑体"/>
          <w:color w:val="000000"/>
        </w:rPr>
        <w:t>-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3283313</w:t>
      </w:r>
      <w:r>
        <w:rPr>
          <w:rFonts w:ascii="黑体" w:hAnsi="楷体_GB2312" w:eastAsia="黑体" w:cs="黑体"/>
          <w:color w:val="000000"/>
        </w:rPr>
        <w:t>或发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送</w:t>
      </w:r>
      <w:r>
        <w:rPr>
          <w:rFonts w:ascii="黑体" w:hAnsi="楷体_GB2312" w:eastAsia="黑体" w:cs="黑体"/>
          <w:color w:val="000000"/>
        </w:rPr>
        <w:t>邮件至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2374853269</w:t>
      </w:r>
      <w:r>
        <w:rPr>
          <w:rFonts w:hint="eastAsia" w:ascii="黑体" w:hAnsi="黑体" w:eastAsia="黑体" w:cs="仿宋_GB2312"/>
        </w:rPr>
        <w:t>@qq.com</w:t>
      </w:r>
      <w:r>
        <w:rPr>
          <w:rFonts w:ascii="黑体" w:hAnsi="黑体" w:eastAsia="黑体" w:cs="黑体"/>
          <w:color w:val="000000"/>
        </w:rPr>
        <w:t>（扫</w:t>
      </w:r>
      <w:r>
        <w:rPr>
          <w:rFonts w:ascii="黑体" w:hAnsi="楷体_GB2312" w:eastAsia="黑体" w:cs="黑体"/>
          <w:color w:val="000000"/>
        </w:rPr>
        <w:t>描或图片均可）。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楷体_GB2312" w:eastAsia="黑体" w:cs="黑体"/>
          <w:color w:val="000000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2、</w:t>
      </w:r>
      <w:r>
        <w:rPr>
          <w:rFonts w:ascii="黑体" w:hAnsi="楷体_GB2312" w:eastAsia="黑体" w:cs="黑体"/>
          <w:color w:val="000000"/>
        </w:rPr>
        <w:t>联系人：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高薇 15502982230、王静雅 18909121319。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3、</w:t>
      </w:r>
      <w:r>
        <w:rPr>
          <w:rFonts w:hint="eastAsia" w:ascii="黑体" w:hAnsi="楷体_GB2312" w:eastAsia="黑体" w:cs="黑体"/>
          <w:color w:val="000000"/>
        </w:rPr>
        <w:t>建议到达方案：飞机：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榆林榆阳</w:t>
      </w:r>
      <w:r>
        <w:rPr>
          <w:rFonts w:hint="eastAsia" w:ascii="黑体" w:hAnsi="楷体_GB2312" w:eastAsia="黑体" w:cs="黑体"/>
          <w:color w:val="000000"/>
        </w:rPr>
        <w:t>机场；火车：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榆林</w:t>
      </w:r>
      <w:r>
        <w:rPr>
          <w:rFonts w:hint="eastAsia" w:ascii="黑体" w:hAnsi="楷体_GB2312" w:eastAsia="黑体" w:cs="黑体"/>
          <w:color w:val="000000"/>
        </w:rPr>
        <w:t>火车站；会务组将安排专人接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送</w:t>
      </w:r>
      <w:r>
        <w:rPr>
          <w:rFonts w:hint="eastAsia" w:ascii="黑体" w:hAnsi="楷体_GB2312" w:eastAsia="黑体" w:cs="黑体"/>
          <w:color w:val="000000"/>
        </w:rPr>
        <w:t>站。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962CD"/>
    <w:rsid w:val="763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2019-07-26T09:29:00Z</dcterms:created>
  <dc:creator>Administrator</dc:creator>
  <cp:lastModifiedBy>Administrator</cp:lastModifiedBy>
  <dcterms:modified xsi:type="dcterms:W3CDTF">2019-07-26T09:29:15Z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